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A4DE" w14:textId="77777777" w:rsidR="00BE7396" w:rsidRPr="00BE7396" w:rsidRDefault="00BE7396" w:rsidP="00BE73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AA0000"/>
          <w:sz w:val="18"/>
          <w:szCs w:val="18"/>
          <w:u w:val="single"/>
          <w:lang w:eastAsia="ro-RO"/>
        </w:rPr>
        <w:br/>
        <w:t>   ANEXA Nr. 1</w:t>
      </w:r>
    </w:p>
    <w:p w14:paraId="75C3D4E0" w14:textId="77777777" w:rsidR="00BE7396" w:rsidRPr="00BE7396" w:rsidRDefault="00BE7396" w:rsidP="00BE7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CA9BB8" w14:textId="77777777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Modelul cererii şi al declaraţiei pe propria răspundere pentru profesioniştii definiţi la art. 3 alin. (2) din Legea nr. 287/2009 privind Codul civil, republicată, cu modificările ulterioare, care urmează să beneficieze de plata indemnizaţiei prevăzute la art. 3 din Ordonanţa de urgenţă a Guvernului nr. 132/2020</w:t>
      </w:r>
    </w:p>
    <w:p w14:paraId="1BC4D5E9" w14:textId="77777777" w:rsidR="00BE7396" w:rsidRPr="00BE7396" w:rsidRDefault="00BE7396" w:rsidP="00BE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4F0D0E" w14:textId="1C70BA14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CERERE</w:t>
      </w:r>
    </w:p>
    <w:p w14:paraId="18B4C1E2" w14:textId="77777777" w:rsidR="00BE7396" w:rsidRPr="00BE7396" w:rsidRDefault="00BE7396" w:rsidP="00BE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7EAEE0" w14:textId="2D47843D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  <w:t>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Către</w:t>
      </w:r>
    </w:p>
    <w:p w14:paraId="3C07B4EC" w14:textId="0F69C506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AGENŢIA PENTRU PLĂŢI ŞI INSPECŢIE SOCIALĂ A JUDEŢULUI . . . . . . . . . ./MUNICIPIULUI BUCUREŞTI</w:t>
      </w:r>
    </w:p>
    <w:p w14:paraId="0EB48AA5" w14:textId="2125FFE4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Subsemnatul, . . . . . . . . . ., în calitate de . . . . . . . . . .,</w:t>
      </w:r>
    </w:p>
    <w:p w14:paraId="3F37854D" w14:textId="751AAEF3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alte detalii/situaţii . . . . . . . . . .,</w:t>
      </w:r>
    </w:p>
    <w:p w14:paraId="033DEE95" w14:textId="79F678F5" w:rsid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(Se vor înscrie calitatea solicitantului, conform prevederilor </w:t>
      </w:r>
      <w:hyperlink r:id="rId4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Codului civil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nr. şi data autorizaţiei de funcţionare sau tip, nr. şi data documentului care atestă profesia sau ale documentului/contractului în baza căruia îşi desfăşoară activitatea.)</w:t>
      </w:r>
    </w:p>
    <w:p w14:paraId="6E094FA5" w14:textId="0BB03DC2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în cadrul (denumirea completă) . . . . . . . . . .,</w:t>
      </w:r>
    </w:p>
    <w:p w14:paraId="76415550" w14:textId="7F8B3CFF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CUI/CIF.........., cod CAEN.........., cu domiciliul/sediul în localitatea.........., str........... nr..........., judeţul........../municipiul Bucureşti, sectorul..., identificat cu CI/BI seria.......... nr..........., CNP.........., telefon.........., e-mail.........., în conformitate cu prevederile </w:t>
      </w:r>
      <w:hyperlink r:id="rId5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3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 privind măsuri de sprijin destinate salariaţilor şi angajatorilor în contextul situaţiei epidemiologice determinate de răspândirea coronavirusului SARS-CoV-2, precum şi pentru stimularea creşterii ocupării forţei de muncă, vă solicit acordarea indemnizaţiei pentru perioada...........</w:t>
      </w:r>
    </w:p>
    <w:p w14:paraId="4BD9B34C" w14:textId="77777777" w:rsid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</w:t>
      </w:r>
    </w:p>
    <w:p w14:paraId="4372DF50" w14:textId="1BB00C6F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Solicit plata în contul: . . . . . . . . . ., al cărui titular sunt, deschis la Banca . . . . . . . . . . .</w:t>
      </w:r>
    </w:p>
    <w:p w14:paraId="28EDE6A4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Ataşez:</w:t>
      </w:r>
    </w:p>
    <w:p w14:paraId="49B5EE9B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- declaraţia pe propria răspundere;</w:t>
      </w:r>
    </w:p>
    <w:p w14:paraId="638F7FA8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- copie după actul de identitate;</w:t>
      </w:r>
    </w:p>
    <w:p w14:paraId="13213796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  - copie după extrasul de cont (deschis în calitatea menţionată, pentru care solicit indemnizaţia).</w:t>
      </w:r>
    </w:p>
    <w:p w14:paraId="7C5E2A03" w14:textId="77777777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E7396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6064"/>
      </w:tblGrid>
      <w:tr w:rsidR="00BE7396" w:rsidRPr="00BE7396" w14:paraId="669A2B48" w14:textId="77777777" w:rsidTr="00BE739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EC1F5" w14:textId="77777777" w:rsidR="00BE7396" w:rsidRPr="00BE7396" w:rsidRDefault="00BE7396" w:rsidP="00BE739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70E39A0F" w14:textId="77777777" w:rsidR="00BE7396" w:rsidRPr="00BE7396" w:rsidRDefault="00BE7396" w:rsidP="00BE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E7396" w:rsidRPr="00BE7396" w14:paraId="52D5DE68" w14:textId="77777777" w:rsidTr="00BE7396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B507C" w14:textId="77777777" w:rsidR="00BE7396" w:rsidRPr="00BE7396" w:rsidRDefault="00BE7396" w:rsidP="00BE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B6B07" w14:textId="77777777" w:rsidR="00BE7396" w:rsidRPr="00BE7396" w:rsidRDefault="00BE7396" w:rsidP="00BE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BE7396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Data . . . . . . . . . .</w:t>
            </w:r>
            <w:r w:rsidRPr="00BE7396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Numele şi prenumele (în clar) . . . . . . . . . .</w:t>
            </w:r>
            <w:r w:rsidRPr="00BE7396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br/>
              <w:t>Semnătura . . . . . . . . . .</w:t>
            </w:r>
          </w:p>
        </w:tc>
      </w:tr>
    </w:tbl>
    <w:p w14:paraId="6278C5A4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04BA551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0F8488F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50DAC62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DB996E6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1AB16B3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0B2865D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C6279C0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C4E21D6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AEBFABC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F2F99F9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95130C9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7C0A005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1357AF42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980990C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6817DACB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681AE9BB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01CF71B8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3F847A3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32D4DC64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5A3E9C8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C3AD8B0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4FC262FF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33E0263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2FBFE822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5B5B1F6D" w14:textId="77777777" w:rsid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</w:p>
    <w:p w14:paraId="71C22727" w14:textId="51D16CBE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lang w:eastAsia="ro-RO"/>
        </w:rPr>
        <w:t> DECLARAŢIE PE PROPRIA RĂSPUNDERE</w:t>
      </w:r>
    </w:p>
    <w:p w14:paraId="6A458E30" w14:textId="096CA720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o-RO"/>
        </w:rPr>
      </w:pPr>
    </w:p>
    <w:p w14:paraId="28542861" w14:textId="77777777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p w14:paraId="4064E82C" w14:textId="77777777" w:rsidR="00BE7396" w:rsidRPr="00BE7396" w:rsidRDefault="00BE7396" w:rsidP="00BE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A2BB420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Către</w:t>
      </w:r>
    </w:p>
    <w:p w14:paraId="79AA2F26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AGENŢIA PENTRU PLĂŢI ŞI INSPECŢIE SOCIALĂ A JUDEŢULUI . . . . . . . . . ./MUNICIPIULUI BUCUREŞTI</w:t>
      </w:r>
    </w:p>
    <w:p w14:paraId="10DFCB01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Subsemnatul(a), . . . . . . . . . ., cu domiciliul/sediul în localitatea . . . . . . . . . ., str. . . . . . . . . . . nr. . . ., judeţul . . . . . . . . . ./municipiul Bucureşti, sectorul . . ., identificat(ă) cu CI/BI seria . . . . . . . . . . nr. . . . . . . . . . ., CNP . . . . . . . . . ., telefon . . . . . . . . . ., e-mail . . . . . . . . . .,</w:t>
      </w:r>
    </w:p>
    <w:p w14:paraId="747BA520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cunoscând prevederile </w:t>
      </w:r>
      <w:hyperlink r:id="rId6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art. 326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Codul penal cu privire la falsul în declaraţii, declar pe propria răspundere următoarele:</w:t>
      </w:r>
    </w:p>
    <w:p w14:paraId="467AAC91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8F00"/>
          <w:sz w:val="20"/>
          <w:szCs w:val="20"/>
          <w:lang w:eastAsia="ro-RO"/>
        </w:rPr>
        <w:t>   1.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în anul 2019 media încasărilor/veniturilor brute lunare a fost de . . . . . . . . . . lei;</w:t>
      </w:r>
    </w:p>
    <w:p w14:paraId="6B3B1EE6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8F00"/>
          <w:sz w:val="20"/>
          <w:szCs w:val="20"/>
          <w:lang w:eastAsia="ro-RO"/>
        </w:rPr>
        <w:t>   2.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în perioada martie-mai 2020 am beneficiat de indemnizaţia prevăzută de art. XV </w:t>
      </w:r>
      <w:hyperlink r:id="rId7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alin. (1)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30/2020 pentru modificarea şi completarea unor acte normative, precum şi pentru stabilirea unor măsuri în domeniul protecţiei sociale în contextul situaţiei epidemiologice determinate de răspândirea coronavirusului SARS-CoV-2, aprobată cu modificări şi completări prin Legea </w:t>
      </w:r>
      <w:hyperlink r:id="rId8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nr. 59/2020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în cuantum de.......... lei;</w:t>
      </w:r>
    </w:p>
    <w:p w14:paraId="561D50CB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8F00"/>
          <w:sz w:val="20"/>
          <w:szCs w:val="20"/>
          <w:lang w:eastAsia="ro-RO"/>
        </w:rPr>
        <w:t>   3.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după încetarea stării de urgenţă am realizat activitate, obţinând încasări/venituri brute de . . . . . . . . . . lei (medie lunară).</w:t>
      </w:r>
    </w:p>
    <w:p w14:paraId="3DB163AC" w14:textId="77777777" w:rsidR="00BE7396" w:rsidRPr="00BE7396" w:rsidRDefault="00BE7396" w:rsidP="00BE73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   </w:t>
      </w:r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În aceste condiţii declar că în luna.........., pentru care solicit indemnizaţia încasările/veniturile brute obţinute sunt de.......... lei, ca urmare a reducerii temporare a activităţii, determinată de situaţiile prevăzute de art. 1 </w:t>
      </w:r>
      <w:hyperlink r:id="rId9" w:history="1">
        <w:r w:rsidRPr="00BE7396">
          <w:rPr>
            <w:rFonts w:ascii="Arial" w:eastAsia="Times New Roman" w:hAnsi="Arial" w:cs="Arial"/>
            <w:color w:val="000066"/>
            <w:sz w:val="20"/>
            <w:szCs w:val="20"/>
            <w:u w:val="single"/>
            <w:lang w:eastAsia="ro-RO"/>
          </w:rPr>
          <w:t>alin. (1)</w:t>
        </w:r>
      </w:hyperlink>
      <w:r w:rsidRPr="00BE7396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 din Ordonanţa de urgenţă a Guvernului nr. 132/2020 privind măsuri de sprijin destinate salariaţilor şi angajaţilor în contextul situaţiei epidemiologice determinate de răspândirea coronavirusului SARS-CoV-2, precum şi pentru stimularea creşterii ocupării forţei de muncă.</w:t>
      </w:r>
    </w:p>
    <w:p w14:paraId="594994D9" w14:textId="77777777" w:rsidR="00BE7396" w:rsidRPr="00BE7396" w:rsidRDefault="00BE7396" w:rsidP="00BE7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14:paraId="76E04117" w14:textId="77777777" w:rsidR="00BE7396" w:rsidRPr="00BE7396" w:rsidRDefault="00BE7396" w:rsidP="00BE73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BE7396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BE7396" w:rsidRPr="00BE7396" w14:paraId="226F7B49" w14:textId="77777777" w:rsidTr="00BE739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DFDA7" w14:textId="77777777" w:rsidR="00BE7396" w:rsidRPr="00BE7396" w:rsidRDefault="00BE7396" w:rsidP="00BE739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14:paraId="4368B188" w14:textId="77777777" w:rsidR="00BE7396" w:rsidRPr="00BE7396" w:rsidRDefault="00BE7396" w:rsidP="00BE7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  <w:tr w:rsidR="00BE7396" w:rsidRPr="00BE7396" w14:paraId="2A26E9C1" w14:textId="77777777" w:rsidTr="00BE7396">
        <w:trPr>
          <w:trHeight w:val="6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60EF" w14:textId="77777777" w:rsidR="00BE7396" w:rsidRPr="00BE7396" w:rsidRDefault="00BE7396" w:rsidP="00BE7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87A42" w14:textId="77777777" w:rsidR="00BE7396" w:rsidRPr="00BE7396" w:rsidRDefault="00BE7396" w:rsidP="00BE7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o-RO"/>
              </w:rPr>
            </w:pPr>
            <w:r w:rsidRPr="00BE7396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Data . . . . . . . . . .</w:t>
            </w:r>
            <w:r w:rsidRPr="00BE7396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br/>
              <w:t>Numele şi prenumele (în clar) . . . . . . . . . .</w:t>
            </w:r>
            <w:r w:rsidRPr="00BE7396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br/>
              <w:t>Semnătura . . . . . . . . . .</w:t>
            </w:r>
          </w:p>
        </w:tc>
      </w:tr>
    </w:tbl>
    <w:p w14:paraId="7517043F" w14:textId="77777777" w:rsidR="00A83F58" w:rsidRPr="00BE7396" w:rsidRDefault="00A83F58">
      <w:pPr>
        <w:rPr>
          <w:sz w:val="24"/>
          <w:szCs w:val="24"/>
        </w:rPr>
      </w:pPr>
    </w:p>
    <w:sectPr w:rsidR="00A83F58" w:rsidRPr="00BE7396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96"/>
    <w:rsid w:val="002C4E2D"/>
    <w:rsid w:val="00A83F58"/>
    <w:rsid w:val="00B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3D1F"/>
  <w15:chartTrackingRefBased/>
  <w15:docId w15:val="{4D3561B0-4674-4726-B477-7F3BB67A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">
    <w:name w:val="ln2anexa"/>
    <w:basedOn w:val="DefaultParagraphFont"/>
    <w:rsid w:val="00BE7396"/>
  </w:style>
  <w:style w:type="character" w:customStyle="1" w:styleId="ln2paragraf">
    <w:name w:val="ln2paragraf"/>
    <w:basedOn w:val="DefaultParagraphFont"/>
    <w:rsid w:val="00BE7396"/>
  </w:style>
  <w:style w:type="character" w:customStyle="1" w:styleId="ln2tparagraf">
    <w:name w:val="ln2tparagraf"/>
    <w:basedOn w:val="DefaultParagraphFont"/>
    <w:rsid w:val="00BE7396"/>
  </w:style>
  <w:style w:type="character" w:styleId="Hyperlink">
    <w:name w:val="Hyperlink"/>
    <w:basedOn w:val="DefaultParagraphFont"/>
    <w:uiPriority w:val="99"/>
    <w:semiHidden/>
    <w:unhideWhenUsed/>
    <w:rsid w:val="00BE7396"/>
    <w:rPr>
      <w:color w:val="0000FF"/>
      <w:u w:val="single"/>
    </w:rPr>
  </w:style>
  <w:style w:type="character" w:customStyle="1" w:styleId="ln2linie">
    <w:name w:val="ln2linie"/>
    <w:basedOn w:val="DefaultParagraphFont"/>
    <w:rsid w:val="00BE7396"/>
  </w:style>
  <w:style w:type="character" w:customStyle="1" w:styleId="ln2tlinie">
    <w:name w:val="ln2tlinie"/>
    <w:basedOn w:val="DefaultParagraphFont"/>
    <w:rsid w:val="00BE7396"/>
  </w:style>
  <w:style w:type="character" w:customStyle="1" w:styleId="ln2tabel">
    <w:name w:val="ln2tabel"/>
    <w:basedOn w:val="DefaultParagraphFont"/>
    <w:rsid w:val="00BE7396"/>
  </w:style>
  <w:style w:type="character" w:customStyle="1" w:styleId="ln2ttabel">
    <w:name w:val="ln2ttabel"/>
    <w:basedOn w:val="DefaultParagraphFont"/>
    <w:rsid w:val="00BE7396"/>
  </w:style>
  <w:style w:type="character" w:customStyle="1" w:styleId="ln2punct">
    <w:name w:val="ln2punct"/>
    <w:basedOn w:val="DefaultParagraphFont"/>
    <w:rsid w:val="00BE7396"/>
  </w:style>
  <w:style w:type="character" w:customStyle="1" w:styleId="ln2tpunct">
    <w:name w:val="ln2tpunct"/>
    <w:basedOn w:val="DefaultParagraphFont"/>
    <w:rsid w:val="00BE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('OTQwMDEx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OTMzODQ3','art15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n2Go2lnkX('NDA2NTUz','art326'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ln2Go2lnkX('OTQ0OTQy','art3'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ln2Go2lnk('NjYwMjcw');" TargetMode="External"/><Relationship Id="rId9" Type="http://schemas.openxmlformats.org/officeDocument/2006/relationships/hyperlink" Target="javascript:ln2Go2lnkX('OTQ0OTQy','art1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2020-09-16T07:01:00Z</dcterms:created>
  <dcterms:modified xsi:type="dcterms:W3CDTF">2020-09-16T07:03:00Z</dcterms:modified>
</cp:coreProperties>
</file>